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674515" w14:textId="77777777" w:rsidR="00F339BF" w:rsidRDefault="006D2D13">
      <w:pPr>
        <w:jc w:val="center"/>
        <w:rPr>
          <w:b/>
          <w:sz w:val="36"/>
          <w:szCs w:val="36"/>
        </w:rPr>
      </w:pPr>
      <w:r>
        <w:rPr>
          <w:b/>
          <w:sz w:val="36"/>
          <w:szCs w:val="36"/>
        </w:rPr>
        <w:t>Create a Mineral Commercial</w:t>
      </w:r>
    </w:p>
    <w:p w14:paraId="23D230C4" w14:textId="77777777" w:rsidR="00F339BF" w:rsidRDefault="00F339BF">
      <w:pPr>
        <w:rPr>
          <w:sz w:val="28"/>
          <w:szCs w:val="28"/>
        </w:rPr>
      </w:pPr>
    </w:p>
    <w:p w14:paraId="51A58586" w14:textId="77777777" w:rsidR="00F339BF" w:rsidRPr="00D32BCB" w:rsidRDefault="006D2D13">
      <w:pPr>
        <w:rPr>
          <w:b/>
          <w:sz w:val="28"/>
          <w:szCs w:val="28"/>
          <w:u w:val="single"/>
        </w:rPr>
      </w:pPr>
      <w:r w:rsidRPr="00D32BCB">
        <w:rPr>
          <w:b/>
          <w:sz w:val="28"/>
          <w:szCs w:val="28"/>
          <w:u w:val="single"/>
        </w:rPr>
        <w:t>Step 1:</w:t>
      </w:r>
    </w:p>
    <w:p w14:paraId="560059F8" w14:textId="77777777" w:rsidR="00F339BF" w:rsidRDefault="006D2D13">
      <w:pPr>
        <w:numPr>
          <w:ilvl w:val="0"/>
          <w:numId w:val="5"/>
        </w:numPr>
        <w:contextualSpacing/>
        <w:rPr>
          <w:sz w:val="28"/>
          <w:szCs w:val="28"/>
        </w:rPr>
      </w:pPr>
      <w:r>
        <w:rPr>
          <w:sz w:val="28"/>
          <w:szCs w:val="28"/>
        </w:rPr>
        <w:t xml:space="preserve">Create a new Google Doc.  Title it “What is a Mineral?”   Be sure to share this document with your partner and with me.  </w:t>
      </w:r>
    </w:p>
    <w:p w14:paraId="66885556" w14:textId="77777777" w:rsidR="00F339BF" w:rsidRDefault="006D2D13">
      <w:pPr>
        <w:numPr>
          <w:ilvl w:val="0"/>
          <w:numId w:val="5"/>
        </w:numPr>
        <w:contextualSpacing/>
        <w:rPr>
          <w:sz w:val="28"/>
          <w:szCs w:val="28"/>
        </w:rPr>
      </w:pPr>
      <w:r>
        <w:rPr>
          <w:sz w:val="28"/>
          <w:szCs w:val="28"/>
        </w:rPr>
        <w:t xml:space="preserve">Begin researching answers to the following questions related to minerals:  </w:t>
      </w:r>
    </w:p>
    <w:p w14:paraId="173EA0B5" w14:textId="77777777" w:rsidR="00F339BF" w:rsidRDefault="006D2D13">
      <w:pPr>
        <w:numPr>
          <w:ilvl w:val="0"/>
          <w:numId w:val="4"/>
        </w:numPr>
        <w:spacing w:before="280"/>
        <w:rPr>
          <w:rFonts w:ascii="Times" w:eastAsia="Times" w:hAnsi="Times" w:cs="Times"/>
          <w:sz w:val="28"/>
          <w:szCs w:val="28"/>
        </w:rPr>
      </w:pPr>
      <w:r>
        <w:rPr>
          <w:rFonts w:ascii="Times" w:eastAsia="Times" w:hAnsi="Times" w:cs="Times"/>
          <w:sz w:val="28"/>
          <w:szCs w:val="28"/>
        </w:rPr>
        <w:t>What is a mineral? </w:t>
      </w:r>
    </w:p>
    <w:p w14:paraId="58A7F8C6" w14:textId="77777777" w:rsidR="00F339BF" w:rsidRDefault="006D2D13">
      <w:pPr>
        <w:numPr>
          <w:ilvl w:val="0"/>
          <w:numId w:val="4"/>
        </w:numPr>
        <w:rPr>
          <w:rFonts w:ascii="Times" w:eastAsia="Times" w:hAnsi="Times" w:cs="Times"/>
          <w:sz w:val="28"/>
          <w:szCs w:val="28"/>
        </w:rPr>
      </w:pPr>
      <w:r>
        <w:rPr>
          <w:rFonts w:ascii="Times" w:eastAsia="Times" w:hAnsi="Times" w:cs="Times"/>
          <w:sz w:val="28"/>
          <w:szCs w:val="28"/>
        </w:rPr>
        <w:t>How do minerals form?</w:t>
      </w:r>
    </w:p>
    <w:p w14:paraId="3EFFA689" w14:textId="77777777" w:rsidR="00F339BF" w:rsidRDefault="006D2D13">
      <w:pPr>
        <w:numPr>
          <w:ilvl w:val="0"/>
          <w:numId w:val="4"/>
        </w:numPr>
        <w:rPr>
          <w:rFonts w:ascii="Times" w:eastAsia="Times" w:hAnsi="Times" w:cs="Times"/>
          <w:sz w:val="28"/>
          <w:szCs w:val="28"/>
        </w:rPr>
      </w:pPr>
      <w:r>
        <w:rPr>
          <w:rFonts w:ascii="Times" w:eastAsia="Times" w:hAnsi="Times" w:cs="Times"/>
          <w:sz w:val="28"/>
          <w:szCs w:val="28"/>
        </w:rPr>
        <w:t>How are minerals identified?</w:t>
      </w:r>
    </w:p>
    <w:p w14:paraId="70A4B11B" w14:textId="77777777" w:rsidR="00F339BF" w:rsidRDefault="006D2D13">
      <w:pPr>
        <w:numPr>
          <w:ilvl w:val="0"/>
          <w:numId w:val="4"/>
        </w:numPr>
        <w:spacing w:after="280"/>
        <w:rPr>
          <w:rFonts w:ascii="Times" w:eastAsia="Times" w:hAnsi="Times" w:cs="Times"/>
          <w:sz w:val="28"/>
          <w:szCs w:val="28"/>
        </w:rPr>
      </w:pPr>
      <w:r>
        <w:rPr>
          <w:rFonts w:ascii="Times" w:eastAsia="Times" w:hAnsi="Times" w:cs="Times"/>
          <w:sz w:val="28"/>
          <w:szCs w:val="28"/>
        </w:rPr>
        <w:t>What are pros and cons to mining for minerals?</w:t>
      </w:r>
    </w:p>
    <w:p w14:paraId="792B42C1" w14:textId="76898B0C" w:rsidR="00F339BF" w:rsidRDefault="00FE1787">
      <w:pPr>
        <w:spacing w:after="280"/>
        <w:rPr>
          <w:rFonts w:ascii="Times" w:eastAsia="Times" w:hAnsi="Times" w:cs="Times"/>
          <w:b/>
          <w:sz w:val="28"/>
          <w:szCs w:val="28"/>
        </w:rPr>
      </w:pPr>
      <w:r>
        <w:rPr>
          <w:rFonts w:ascii="Times" w:eastAsia="Times" w:hAnsi="Times" w:cs="Times"/>
          <w:b/>
          <w:sz w:val="28"/>
          <w:szCs w:val="28"/>
        </w:rPr>
        <w:t xml:space="preserve">***Get approval from </w:t>
      </w:r>
      <w:proofErr w:type="spellStart"/>
      <w:r>
        <w:rPr>
          <w:rFonts w:ascii="Times" w:eastAsia="Times" w:hAnsi="Times" w:cs="Times"/>
          <w:b/>
          <w:sz w:val="28"/>
          <w:szCs w:val="28"/>
        </w:rPr>
        <w:t>Caven</w:t>
      </w:r>
      <w:proofErr w:type="spellEnd"/>
      <w:r w:rsidR="006D2D13">
        <w:rPr>
          <w:rFonts w:ascii="Times" w:eastAsia="Times" w:hAnsi="Times" w:cs="Times"/>
          <w:b/>
          <w:sz w:val="28"/>
          <w:szCs w:val="28"/>
        </w:rPr>
        <w:t xml:space="preserve"> before you move on to Step 2.</w:t>
      </w:r>
    </w:p>
    <w:p w14:paraId="0BACE053" w14:textId="77777777" w:rsidR="00F339BF" w:rsidRPr="00D32BCB" w:rsidRDefault="006D2D13">
      <w:pPr>
        <w:spacing w:after="280"/>
        <w:rPr>
          <w:rFonts w:ascii="Times" w:eastAsia="Times" w:hAnsi="Times" w:cs="Times"/>
          <w:b/>
          <w:sz w:val="28"/>
          <w:szCs w:val="28"/>
          <w:u w:val="single"/>
        </w:rPr>
      </w:pPr>
      <w:r w:rsidRPr="00D32BCB">
        <w:rPr>
          <w:rFonts w:ascii="Times" w:eastAsia="Times" w:hAnsi="Times" w:cs="Times"/>
          <w:b/>
          <w:sz w:val="28"/>
          <w:szCs w:val="28"/>
          <w:u w:val="single"/>
        </w:rPr>
        <w:t xml:space="preserve">Step 2: </w:t>
      </w:r>
    </w:p>
    <w:p w14:paraId="02268D86" w14:textId="7367D0A4" w:rsidR="00F339BF" w:rsidRDefault="006D2D13">
      <w:pPr>
        <w:numPr>
          <w:ilvl w:val="0"/>
          <w:numId w:val="1"/>
        </w:numPr>
        <w:contextualSpacing/>
        <w:rPr>
          <w:sz w:val="28"/>
          <w:szCs w:val="28"/>
        </w:rPr>
      </w:pPr>
      <w:r>
        <w:rPr>
          <w:sz w:val="28"/>
          <w:szCs w:val="28"/>
        </w:rPr>
        <w:t xml:space="preserve">Choose a mineral from the list given (or if you find another that is not on the list, get permission to use it from </w:t>
      </w:r>
      <w:proofErr w:type="spellStart"/>
      <w:r w:rsidR="00FE1787">
        <w:rPr>
          <w:sz w:val="28"/>
          <w:szCs w:val="28"/>
        </w:rPr>
        <w:t>Caven</w:t>
      </w:r>
      <w:proofErr w:type="spellEnd"/>
      <w:r>
        <w:rPr>
          <w:sz w:val="28"/>
          <w:szCs w:val="28"/>
        </w:rPr>
        <w:t>).</w:t>
      </w:r>
    </w:p>
    <w:p w14:paraId="1C0FF817" w14:textId="060072F2" w:rsidR="00F339BF" w:rsidRDefault="006D2D13">
      <w:pPr>
        <w:numPr>
          <w:ilvl w:val="0"/>
          <w:numId w:val="1"/>
        </w:numPr>
        <w:contextualSpacing/>
        <w:rPr>
          <w:sz w:val="28"/>
          <w:szCs w:val="28"/>
        </w:rPr>
      </w:pPr>
      <w:r>
        <w:rPr>
          <w:sz w:val="28"/>
          <w:szCs w:val="28"/>
        </w:rPr>
        <w:t>Begin research to answer the following questions related to YOUR mineral</w:t>
      </w:r>
      <w:r w:rsidR="00D32BCB">
        <w:rPr>
          <w:sz w:val="28"/>
          <w:szCs w:val="28"/>
        </w:rPr>
        <w:t xml:space="preserve"> on the same google doc</w:t>
      </w:r>
      <w:r>
        <w:rPr>
          <w:sz w:val="28"/>
          <w:szCs w:val="28"/>
        </w:rPr>
        <w:t>:</w:t>
      </w:r>
    </w:p>
    <w:p w14:paraId="2BAD5CDB" w14:textId="77777777" w:rsidR="00F339BF" w:rsidRDefault="006D2D13">
      <w:pPr>
        <w:numPr>
          <w:ilvl w:val="0"/>
          <w:numId w:val="6"/>
        </w:numPr>
        <w:spacing w:before="280"/>
        <w:rPr>
          <w:rFonts w:ascii="Times" w:eastAsia="Times" w:hAnsi="Times" w:cs="Times"/>
          <w:sz w:val="28"/>
          <w:szCs w:val="28"/>
        </w:rPr>
      </w:pPr>
      <w:r>
        <w:rPr>
          <w:rFonts w:ascii="Times" w:eastAsia="Times" w:hAnsi="Times" w:cs="Times"/>
          <w:sz w:val="28"/>
          <w:szCs w:val="28"/>
        </w:rPr>
        <w:t xml:space="preserve">What is your mineral? </w:t>
      </w:r>
    </w:p>
    <w:p w14:paraId="34D00784" w14:textId="68875719" w:rsidR="00F339BF" w:rsidRDefault="006D2D13">
      <w:pPr>
        <w:numPr>
          <w:ilvl w:val="0"/>
          <w:numId w:val="6"/>
        </w:numPr>
        <w:rPr>
          <w:rFonts w:ascii="Times" w:eastAsia="Times" w:hAnsi="Times" w:cs="Times"/>
          <w:sz w:val="28"/>
          <w:szCs w:val="28"/>
        </w:rPr>
      </w:pPr>
      <w:r>
        <w:rPr>
          <w:rFonts w:ascii="Times" w:eastAsia="Times" w:hAnsi="Times" w:cs="Times"/>
          <w:sz w:val="28"/>
          <w:szCs w:val="28"/>
        </w:rPr>
        <w:t>What characteristics</w:t>
      </w:r>
      <w:r w:rsidR="00D32BCB">
        <w:rPr>
          <w:rFonts w:ascii="Times" w:eastAsia="Times" w:hAnsi="Times" w:cs="Times"/>
          <w:sz w:val="28"/>
          <w:szCs w:val="28"/>
        </w:rPr>
        <w:t xml:space="preserve"> (think mineral characteristics from guided </w:t>
      </w:r>
      <w:proofErr w:type="gramStart"/>
      <w:r w:rsidR="00D32BCB">
        <w:rPr>
          <w:rFonts w:ascii="Times" w:eastAsia="Times" w:hAnsi="Times" w:cs="Times"/>
          <w:sz w:val="28"/>
          <w:szCs w:val="28"/>
        </w:rPr>
        <w:t xml:space="preserve">notes) </w:t>
      </w:r>
      <w:r>
        <w:rPr>
          <w:rFonts w:ascii="Times" w:eastAsia="Times" w:hAnsi="Times" w:cs="Times"/>
          <w:sz w:val="28"/>
          <w:szCs w:val="28"/>
        </w:rPr>
        <w:t xml:space="preserve"> identify</w:t>
      </w:r>
      <w:proofErr w:type="gramEnd"/>
      <w:r>
        <w:rPr>
          <w:rFonts w:ascii="Times" w:eastAsia="Times" w:hAnsi="Times" w:cs="Times"/>
          <w:sz w:val="28"/>
          <w:szCs w:val="28"/>
        </w:rPr>
        <w:t xml:space="preserve"> it?</w:t>
      </w:r>
    </w:p>
    <w:p w14:paraId="2BBD1125" w14:textId="77777777" w:rsidR="00F339BF" w:rsidRDefault="006D2D13">
      <w:pPr>
        <w:numPr>
          <w:ilvl w:val="0"/>
          <w:numId w:val="6"/>
        </w:numPr>
        <w:rPr>
          <w:rFonts w:ascii="Times" w:eastAsia="Times" w:hAnsi="Times" w:cs="Times"/>
          <w:sz w:val="28"/>
          <w:szCs w:val="28"/>
        </w:rPr>
      </w:pPr>
      <w:r>
        <w:rPr>
          <w:rFonts w:ascii="Times" w:eastAsia="Times" w:hAnsi="Times" w:cs="Times"/>
          <w:sz w:val="28"/>
          <w:szCs w:val="28"/>
        </w:rPr>
        <w:t xml:space="preserve">Where </w:t>
      </w:r>
      <w:proofErr w:type="gramStart"/>
      <w:r>
        <w:rPr>
          <w:rFonts w:ascii="Times" w:eastAsia="Times" w:hAnsi="Times" w:cs="Times"/>
          <w:sz w:val="28"/>
          <w:szCs w:val="28"/>
        </w:rPr>
        <w:t>is</w:t>
      </w:r>
      <w:proofErr w:type="gramEnd"/>
      <w:r>
        <w:rPr>
          <w:rFonts w:ascii="Times" w:eastAsia="Times" w:hAnsi="Times" w:cs="Times"/>
          <w:sz w:val="28"/>
          <w:szCs w:val="28"/>
        </w:rPr>
        <w:t xml:space="preserve"> it found (locally or globally)?</w:t>
      </w:r>
    </w:p>
    <w:p w14:paraId="0F478924" w14:textId="77777777" w:rsidR="00F339BF" w:rsidRDefault="006D2D13">
      <w:pPr>
        <w:numPr>
          <w:ilvl w:val="0"/>
          <w:numId w:val="6"/>
        </w:numPr>
        <w:rPr>
          <w:rFonts w:ascii="Times" w:eastAsia="Times" w:hAnsi="Times" w:cs="Times"/>
          <w:sz w:val="28"/>
          <w:szCs w:val="28"/>
        </w:rPr>
      </w:pPr>
      <w:r>
        <w:rPr>
          <w:rFonts w:ascii="Times" w:eastAsia="Times" w:hAnsi="Times" w:cs="Times"/>
          <w:sz w:val="28"/>
          <w:szCs w:val="28"/>
        </w:rPr>
        <w:t>How is it mined? (You’ll have to research different types of mining first.)</w:t>
      </w:r>
    </w:p>
    <w:p w14:paraId="4664F59B" w14:textId="77777777" w:rsidR="00F339BF" w:rsidRDefault="006D2D13">
      <w:pPr>
        <w:numPr>
          <w:ilvl w:val="0"/>
          <w:numId w:val="6"/>
        </w:numPr>
        <w:rPr>
          <w:rFonts w:ascii="Times" w:eastAsia="Times" w:hAnsi="Times" w:cs="Times"/>
          <w:sz w:val="28"/>
          <w:szCs w:val="28"/>
        </w:rPr>
      </w:pPr>
      <w:r>
        <w:rPr>
          <w:rFonts w:ascii="Times" w:eastAsia="Times" w:hAnsi="Times" w:cs="Times"/>
          <w:sz w:val="28"/>
          <w:szCs w:val="28"/>
        </w:rPr>
        <w:t>How is it used in everyday products?</w:t>
      </w:r>
    </w:p>
    <w:p w14:paraId="2A2F18BF" w14:textId="77777777" w:rsidR="00F339BF" w:rsidRDefault="006D2D13">
      <w:pPr>
        <w:numPr>
          <w:ilvl w:val="0"/>
          <w:numId w:val="6"/>
        </w:numPr>
        <w:spacing w:after="280"/>
        <w:rPr>
          <w:rFonts w:ascii="Times" w:eastAsia="Times" w:hAnsi="Times" w:cs="Times"/>
          <w:sz w:val="28"/>
          <w:szCs w:val="28"/>
        </w:rPr>
      </w:pPr>
      <w:r>
        <w:rPr>
          <w:rFonts w:ascii="Times" w:eastAsia="Times" w:hAnsi="Times" w:cs="Times"/>
          <w:sz w:val="28"/>
          <w:szCs w:val="28"/>
        </w:rPr>
        <w:t>How much does it cost? (This can be per gram, pound, etc.)</w:t>
      </w:r>
    </w:p>
    <w:p w14:paraId="4AA95DDE" w14:textId="5E82E8E9" w:rsidR="00D32BCB" w:rsidRPr="00D32BCB" w:rsidRDefault="006D2D13">
      <w:pPr>
        <w:rPr>
          <w:b/>
          <w:sz w:val="28"/>
          <w:szCs w:val="28"/>
          <w:u w:val="single"/>
        </w:rPr>
      </w:pPr>
      <w:r w:rsidRPr="00D32BCB">
        <w:rPr>
          <w:b/>
          <w:sz w:val="28"/>
          <w:szCs w:val="28"/>
          <w:u w:val="single"/>
        </w:rPr>
        <w:t>Step 3:</w:t>
      </w:r>
    </w:p>
    <w:p w14:paraId="721906F2" w14:textId="77777777" w:rsidR="00D32BCB" w:rsidRDefault="00D32BCB">
      <w:pPr>
        <w:numPr>
          <w:ilvl w:val="0"/>
          <w:numId w:val="3"/>
        </w:numPr>
        <w:contextualSpacing/>
        <w:rPr>
          <w:sz w:val="28"/>
          <w:szCs w:val="28"/>
        </w:rPr>
      </w:pPr>
      <w:r>
        <w:rPr>
          <w:sz w:val="28"/>
          <w:szCs w:val="28"/>
        </w:rPr>
        <w:t xml:space="preserve">Create a script to promote your mineral. This script should be under the same google doc as well. Think of different items you might need for that script that you will need to bring for filming. </w:t>
      </w:r>
    </w:p>
    <w:p w14:paraId="514A4C7C" w14:textId="77777777" w:rsidR="00D32BCB" w:rsidRDefault="00D32BCB" w:rsidP="00D32BCB">
      <w:pPr>
        <w:ind w:left="360"/>
        <w:contextualSpacing/>
        <w:rPr>
          <w:sz w:val="28"/>
          <w:szCs w:val="28"/>
        </w:rPr>
      </w:pPr>
    </w:p>
    <w:p w14:paraId="0463A95C" w14:textId="77777777" w:rsidR="00D32BCB" w:rsidRDefault="00D32BCB" w:rsidP="00D32BCB">
      <w:pPr>
        <w:contextualSpacing/>
        <w:rPr>
          <w:sz w:val="28"/>
          <w:szCs w:val="28"/>
        </w:rPr>
      </w:pPr>
      <w:r w:rsidRPr="00D32BCB">
        <w:rPr>
          <w:b/>
          <w:sz w:val="28"/>
          <w:szCs w:val="28"/>
          <w:u w:val="single"/>
        </w:rPr>
        <w:t>Step 4:</w:t>
      </w:r>
      <w:r>
        <w:rPr>
          <w:sz w:val="28"/>
          <w:szCs w:val="28"/>
        </w:rPr>
        <w:t xml:space="preserve"> </w:t>
      </w:r>
    </w:p>
    <w:p w14:paraId="37836077" w14:textId="77777777" w:rsidR="00D32BCB" w:rsidRDefault="00D32BCB" w:rsidP="00D32BCB">
      <w:pPr>
        <w:pStyle w:val="ListParagraph"/>
        <w:numPr>
          <w:ilvl w:val="0"/>
          <w:numId w:val="7"/>
        </w:numPr>
        <w:rPr>
          <w:sz w:val="28"/>
          <w:szCs w:val="28"/>
        </w:rPr>
      </w:pPr>
      <w:r w:rsidRPr="00D32BCB">
        <w:rPr>
          <w:sz w:val="28"/>
          <w:szCs w:val="28"/>
        </w:rPr>
        <w:t>Once your script is complete</w:t>
      </w:r>
      <w:r>
        <w:rPr>
          <w:sz w:val="28"/>
          <w:szCs w:val="28"/>
        </w:rPr>
        <w:t xml:space="preserve">, get a pass from </w:t>
      </w:r>
      <w:proofErr w:type="spellStart"/>
      <w:r>
        <w:rPr>
          <w:sz w:val="28"/>
          <w:szCs w:val="28"/>
        </w:rPr>
        <w:t>Caven</w:t>
      </w:r>
      <w:proofErr w:type="spellEnd"/>
      <w:r>
        <w:rPr>
          <w:sz w:val="28"/>
          <w:szCs w:val="28"/>
        </w:rPr>
        <w:t xml:space="preserve"> and start filming! </w:t>
      </w:r>
    </w:p>
    <w:p w14:paraId="69F71076" w14:textId="461888DA" w:rsidR="00F339BF" w:rsidRPr="00D32BCB" w:rsidRDefault="006D2D13" w:rsidP="00D32BCB">
      <w:pPr>
        <w:pStyle w:val="ListParagraph"/>
        <w:numPr>
          <w:ilvl w:val="0"/>
          <w:numId w:val="7"/>
        </w:numPr>
        <w:rPr>
          <w:sz w:val="28"/>
          <w:szCs w:val="28"/>
        </w:rPr>
      </w:pPr>
      <w:r w:rsidRPr="00D32BCB">
        <w:rPr>
          <w:sz w:val="28"/>
          <w:szCs w:val="28"/>
        </w:rPr>
        <w:t>Create a commercial promoting your mineral.</w:t>
      </w:r>
      <w:r w:rsidR="00D32BCB" w:rsidRPr="00D32BCB">
        <w:rPr>
          <w:sz w:val="28"/>
          <w:szCs w:val="28"/>
        </w:rPr>
        <w:t xml:space="preserve"> All research from above should be listed. </w:t>
      </w:r>
      <w:r w:rsidRPr="00D32BCB">
        <w:rPr>
          <w:sz w:val="28"/>
          <w:szCs w:val="28"/>
        </w:rPr>
        <w:t xml:space="preserve">  You may use any of the following mediums:</w:t>
      </w:r>
    </w:p>
    <w:p w14:paraId="463F5F26" w14:textId="77777777" w:rsidR="00F339BF" w:rsidRDefault="006D2D13">
      <w:pPr>
        <w:numPr>
          <w:ilvl w:val="0"/>
          <w:numId w:val="2"/>
        </w:numPr>
        <w:contextualSpacing/>
        <w:rPr>
          <w:sz w:val="28"/>
          <w:szCs w:val="28"/>
        </w:rPr>
      </w:pPr>
      <w:r>
        <w:rPr>
          <w:sz w:val="28"/>
          <w:szCs w:val="28"/>
        </w:rPr>
        <w:t>Podcast</w:t>
      </w:r>
    </w:p>
    <w:p w14:paraId="08321E4F" w14:textId="77777777" w:rsidR="00F339BF" w:rsidRDefault="006D2D13">
      <w:pPr>
        <w:numPr>
          <w:ilvl w:val="0"/>
          <w:numId w:val="2"/>
        </w:numPr>
        <w:contextualSpacing/>
        <w:rPr>
          <w:sz w:val="28"/>
          <w:szCs w:val="28"/>
        </w:rPr>
      </w:pPr>
      <w:r>
        <w:rPr>
          <w:sz w:val="28"/>
          <w:szCs w:val="28"/>
        </w:rPr>
        <w:t>iMovie or www.moovly.com</w:t>
      </w:r>
    </w:p>
    <w:p w14:paraId="05C16697" w14:textId="77777777" w:rsidR="00F339BF" w:rsidRDefault="006D2D13">
      <w:pPr>
        <w:numPr>
          <w:ilvl w:val="0"/>
          <w:numId w:val="2"/>
        </w:numPr>
        <w:contextualSpacing/>
        <w:rPr>
          <w:sz w:val="28"/>
          <w:szCs w:val="28"/>
        </w:rPr>
      </w:pPr>
      <w:r>
        <w:rPr>
          <w:sz w:val="28"/>
          <w:szCs w:val="28"/>
        </w:rPr>
        <w:t>Promotional website</w:t>
      </w:r>
    </w:p>
    <w:p w14:paraId="67895092" w14:textId="77777777" w:rsidR="00F339BF" w:rsidRDefault="00F339BF">
      <w:pPr>
        <w:rPr>
          <w:sz w:val="28"/>
          <w:szCs w:val="28"/>
        </w:rPr>
      </w:pPr>
      <w:bookmarkStart w:id="0" w:name="_gjdgxs" w:colFirst="0" w:colLast="0"/>
      <w:bookmarkEnd w:id="0"/>
    </w:p>
    <w:p w14:paraId="19E4E734" w14:textId="3646E1F2" w:rsidR="00F339BF" w:rsidRDefault="006D2D13">
      <w:pPr>
        <w:numPr>
          <w:ilvl w:val="0"/>
          <w:numId w:val="3"/>
        </w:numPr>
        <w:contextualSpacing/>
        <w:rPr>
          <w:sz w:val="28"/>
          <w:szCs w:val="28"/>
        </w:rPr>
      </w:pPr>
      <w:r>
        <w:rPr>
          <w:sz w:val="28"/>
          <w:szCs w:val="28"/>
        </w:rPr>
        <w:t>Sell your mineral!!!  Tell us how awesome it is, why we need</w:t>
      </w:r>
      <w:r w:rsidR="00D32BCB">
        <w:rPr>
          <w:sz w:val="28"/>
          <w:szCs w:val="28"/>
        </w:rPr>
        <w:t xml:space="preserve"> it</w:t>
      </w:r>
      <w:bookmarkStart w:id="1" w:name="_GoBack"/>
      <w:bookmarkEnd w:id="1"/>
      <w:r>
        <w:rPr>
          <w:sz w:val="28"/>
          <w:szCs w:val="28"/>
        </w:rPr>
        <w:t xml:space="preserve">, and how we benefit from it. </w:t>
      </w:r>
    </w:p>
    <w:sectPr w:rsidR="00F339BF">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0B60"/>
    <w:multiLevelType w:val="multilevel"/>
    <w:tmpl w:val="134469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9AF593B"/>
    <w:multiLevelType w:val="multilevel"/>
    <w:tmpl w:val="E2C661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22443E5"/>
    <w:multiLevelType w:val="multilevel"/>
    <w:tmpl w:val="ED4077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2383994"/>
    <w:multiLevelType w:val="multilevel"/>
    <w:tmpl w:val="2B62A0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F58084B"/>
    <w:multiLevelType w:val="multilevel"/>
    <w:tmpl w:val="9F420E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4D45CAE"/>
    <w:multiLevelType w:val="multilevel"/>
    <w:tmpl w:val="B8042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936D80"/>
    <w:multiLevelType w:val="hybridMultilevel"/>
    <w:tmpl w:val="19B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339BF"/>
    <w:rsid w:val="006D2D13"/>
    <w:rsid w:val="00D32BCB"/>
    <w:rsid w:val="00F339BF"/>
    <w:rsid w:val="00FE17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174F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3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2018-09-28T14:43:00Z</cp:lastPrinted>
  <dcterms:created xsi:type="dcterms:W3CDTF">2018-02-20T17:27:00Z</dcterms:created>
  <dcterms:modified xsi:type="dcterms:W3CDTF">2018-09-28T15:05:00Z</dcterms:modified>
</cp:coreProperties>
</file>